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8D" w:rsidRDefault="000D638D" w:rsidP="000522AD">
      <w:pPr>
        <w:pStyle w:val="Title"/>
        <w:rPr>
          <w:b/>
          <w:sz w:val="36"/>
          <w:szCs w:val="36"/>
        </w:rPr>
      </w:pPr>
    </w:p>
    <w:p w:rsidR="00CF63A4" w:rsidRPr="00CF63A4" w:rsidRDefault="00CF63A4" w:rsidP="00CF63A4">
      <w:pPr>
        <w:spacing w:after="200" w:line="276" w:lineRule="auto"/>
        <w:contextualSpacing/>
        <w:rPr>
          <w:rFonts w:ascii="Arial" w:hAnsi="Arial" w:cs="Arial"/>
          <w:b/>
          <w:color w:val="676767"/>
          <w:sz w:val="24"/>
          <w:szCs w:val="24"/>
          <w:shd w:val="clear" w:color="auto" w:fill="FFFFFF"/>
        </w:rPr>
      </w:pPr>
      <w:r w:rsidRPr="00CF63A4">
        <w:rPr>
          <w:rFonts w:ascii="Arial" w:hAnsi="Arial" w:cs="Arial"/>
          <w:b/>
          <w:color w:val="676767"/>
          <w:sz w:val="24"/>
          <w:szCs w:val="24"/>
          <w:shd w:val="clear" w:color="auto" w:fill="FFFFFF"/>
        </w:rPr>
        <w:t>SEMINĀRS PAR PĀRTIKAS ATKRITUMU APSAIMNIEKOŠANU PAŠVALDĪBĀS UN SKOLĀS</w:t>
      </w:r>
    </w:p>
    <w:p w:rsidR="00C54798" w:rsidRDefault="006A1ADA" w:rsidP="000522AD">
      <w:pPr>
        <w:spacing w:after="200" w:line="276" w:lineRule="auto"/>
        <w:contextualSpacing/>
        <w:jc w:val="center"/>
        <w:rPr>
          <w:rFonts w:ascii="Calibri" w:eastAsia="Calibri" w:hAnsi="Calibri" w:cs="Times New Roman"/>
          <w:sz w:val="22"/>
          <w:szCs w:val="22"/>
          <w:lang w:val="et-EE" w:eastAsia="en-US"/>
        </w:rPr>
      </w:pPr>
      <w:r w:rsidRPr="006A1ADA">
        <w:rPr>
          <w:rFonts w:ascii="Calibri" w:eastAsia="Calibri" w:hAnsi="Calibri" w:cs="Times New Roman"/>
          <w:sz w:val="22"/>
          <w:szCs w:val="22"/>
          <w:lang w:val="et-EE" w:eastAsia="en-US"/>
        </w:rPr>
        <w:t>16. septembris,</w:t>
      </w:r>
      <w:r>
        <w:t xml:space="preserve"> </w:t>
      </w:r>
      <w:hyperlink r:id="rId9" w:history="1">
        <w:r w:rsidR="00C6018C" w:rsidRPr="00C6018C">
          <w:rPr>
            <w:rStyle w:val="Hyperlink"/>
            <w:rFonts w:ascii="Calibri" w:eastAsia="Calibri" w:hAnsi="Calibri" w:cs="Times New Roman"/>
            <w:sz w:val="22"/>
            <w:szCs w:val="22"/>
            <w:lang w:val="et-EE" w:eastAsia="en-US"/>
          </w:rPr>
          <w:t>Birojnica</w:t>
        </w:r>
      </w:hyperlink>
      <w:r w:rsidR="00C6018C" w:rsidRPr="00C6018C">
        <w:rPr>
          <w:rFonts w:ascii="Calibri" w:eastAsia="Calibri" w:hAnsi="Calibri" w:cs="Times New Roman"/>
          <w:sz w:val="22"/>
          <w:szCs w:val="22"/>
          <w:lang w:val="et-EE" w:eastAsia="en-US"/>
        </w:rPr>
        <w:t>, Dzir</w:t>
      </w:r>
      <w:r w:rsidR="00C6018C">
        <w:rPr>
          <w:rFonts w:ascii="Calibri" w:eastAsia="Calibri" w:hAnsi="Calibri" w:cs="Times New Roman"/>
          <w:sz w:val="22"/>
          <w:szCs w:val="22"/>
          <w:lang w:val="et-EE" w:eastAsia="en-US"/>
        </w:rPr>
        <w:t>navu iela 84 k-2 (Berga Bazārs)</w:t>
      </w:r>
    </w:p>
    <w:p w:rsidR="000522AD" w:rsidRDefault="00D625E6" w:rsidP="000522AD">
      <w:pPr>
        <w:spacing w:after="200" w:line="276" w:lineRule="auto"/>
        <w:contextualSpacing/>
        <w:jc w:val="center"/>
        <w:rPr>
          <w:rFonts w:ascii="Calibri" w:eastAsia="Calibri" w:hAnsi="Calibri" w:cs="Times New Roman"/>
          <w:sz w:val="22"/>
          <w:szCs w:val="22"/>
          <w:lang w:val="et-EE" w:eastAsia="en-US"/>
        </w:rPr>
      </w:pPr>
      <w:r w:rsidRPr="00D625E6">
        <w:rPr>
          <w:rFonts w:ascii="Calibri" w:eastAsia="Calibri" w:hAnsi="Calibri" w:cs="Times New Roman"/>
          <w:sz w:val="22"/>
          <w:szCs w:val="22"/>
          <w:lang w:val="et-EE" w:eastAsia="en-US"/>
        </w:rPr>
        <w:t>Moderators: Ansis Bogustovs</w:t>
      </w:r>
    </w:p>
    <w:p w:rsidR="00D625E6" w:rsidRPr="00D625E6" w:rsidRDefault="00D625E6" w:rsidP="000522AD">
      <w:pPr>
        <w:spacing w:after="200" w:line="276" w:lineRule="auto"/>
        <w:contextualSpacing/>
        <w:jc w:val="center"/>
        <w:rPr>
          <w:rFonts w:ascii="Calibri" w:eastAsia="Calibri" w:hAnsi="Calibri" w:cs="Times New Roman"/>
          <w:sz w:val="22"/>
          <w:szCs w:val="22"/>
          <w:lang w:val="et-EE" w:eastAsia="en-US"/>
        </w:rPr>
      </w:pPr>
    </w:p>
    <w:p w:rsidR="004F1311" w:rsidRPr="00C541BC" w:rsidRDefault="00C54798" w:rsidP="00C83A35">
      <w:pPr>
        <w:spacing w:after="200" w:line="276" w:lineRule="auto"/>
        <w:contextualSpacing/>
        <w:rPr>
          <w:rFonts w:ascii="Calibri" w:eastAsia="Calibri" w:hAnsi="Calibri" w:cs="Times New Roman"/>
          <w:sz w:val="22"/>
          <w:szCs w:val="22"/>
          <w:lang w:val="et-EE" w:eastAsia="en-US"/>
        </w:rPr>
      </w:pPr>
      <w:r w:rsidRPr="00C54798">
        <w:rPr>
          <w:rFonts w:ascii="Calibri" w:eastAsia="Calibri" w:hAnsi="Calibri" w:cs="Times New Roman"/>
          <w:sz w:val="22"/>
          <w:szCs w:val="22"/>
          <w:lang w:val="et-EE" w:eastAsia="en-US"/>
        </w:rPr>
        <w:t xml:space="preserve">Tiek lēsts, ka, rēķinot uz vienu Latvijas iedzīvotāju, gada laikā atkritumos tiek izmesti </w:t>
      </w:r>
      <w:r>
        <w:rPr>
          <w:rFonts w:ascii="Calibri" w:eastAsia="Calibri" w:hAnsi="Calibri" w:cs="Times New Roman"/>
          <w:sz w:val="22"/>
          <w:szCs w:val="22"/>
          <w:lang w:val="et-EE" w:eastAsia="en-US"/>
        </w:rPr>
        <w:t>vismaz 113 kg pārtikas produktu</w:t>
      </w:r>
      <w:r w:rsidRPr="00C54798">
        <w:rPr>
          <w:rFonts w:ascii="Calibri" w:eastAsia="Calibri" w:hAnsi="Calibri" w:cs="Times New Roman"/>
          <w:sz w:val="22"/>
          <w:szCs w:val="22"/>
          <w:lang w:val="et-EE" w:eastAsia="en-US"/>
        </w:rPr>
        <w:t xml:space="preserve">, 38 % no tiem rodas mājsaimniecībās. Dati ir aptuveni, jo pārtikas atkritumu reģistru Latvijā sarežģī vienotas uzskaites trūkums. Daļa atkritumu  tiek atdalīti un reģistrēti kā pārtikas atkritumi, daļa nonāk sadzīves atkritumu kopējā masā un tālāk jau poligonos kā jaukti sadzīves atkritumi. 2012. gada  </w:t>
      </w:r>
      <w:r w:rsidRPr="00C54798">
        <w:rPr>
          <w:rFonts w:ascii="Calibri" w:eastAsia="Calibri" w:hAnsi="Calibri" w:cs="Times New Roman"/>
          <w:i/>
          <w:sz w:val="22"/>
          <w:szCs w:val="22"/>
          <w:lang w:val="et-EE" w:eastAsia="en-US"/>
        </w:rPr>
        <w:t xml:space="preserve">Eurostat </w:t>
      </w:r>
      <w:r w:rsidRPr="00C54798">
        <w:rPr>
          <w:rFonts w:ascii="Calibri" w:eastAsia="Calibri" w:hAnsi="Calibri" w:cs="Times New Roman"/>
          <w:sz w:val="22"/>
          <w:szCs w:val="22"/>
          <w:lang w:val="et-EE" w:eastAsia="en-US"/>
        </w:rPr>
        <w:t>sniegtie dati rāda, ka Latvijā tiek pārstrādāti tikai 2 % bioloģisko atkritumu.</w:t>
      </w:r>
      <w:r>
        <w:rPr>
          <w:rFonts w:ascii="Calibri" w:eastAsia="Calibri" w:hAnsi="Calibri" w:cs="Times New Roman"/>
          <w:sz w:val="22"/>
          <w:szCs w:val="22"/>
          <w:lang w:val="et-EE" w:eastAsia="en-US"/>
        </w:rPr>
        <w:t xml:space="preserve"> Šī situācija liek uzdot jautājumus. </w:t>
      </w:r>
      <w:r w:rsidR="00CF63A4" w:rsidRPr="00C541BC">
        <w:rPr>
          <w:rFonts w:ascii="Calibri" w:eastAsia="Calibri" w:hAnsi="Calibri" w:cs="Times New Roman"/>
          <w:sz w:val="22"/>
          <w:szCs w:val="22"/>
          <w:lang w:val="et-EE" w:eastAsia="en-US"/>
        </w:rPr>
        <w:t xml:space="preserve">Kāda ir pārtikas atkritumu pārvaldība pilsētās? Ko mēs darām ar saviem pārtikas atkritumiem? Kādi ir secinājumi, aplūkojot pārtikas atkritumu apsaimniekošanu skolās? Kādi ir iespējamie risinājumi pārtiks atkritumu samazināšanai skolās? Pasākuma mērķis ir palielināt sabiedrības informētību par jautājumiem, kas saistīti ar pārtikas atkritumiem, un iepazīstināt ar Ziemeļu Ministru padomes biroja Latvijā iniciēto un atbalstīto projektu par pārtikas atkritumiem skolās, kuru realizē biedrība Homo Ecos. </w:t>
      </w:r>
      <w:r w:rsidRPr="00B90E7E">
        <w:rPr>
          <w:rFonts w:ascii="Verdana" w:hAnsi="Verdana" w:cs="Arial"/>
          <w:sz w:val="18"/>
          <w:szCs w:val="18"/>
        </w:rPr>
        <w:t xml:space="preserve">NVO, </w:t>
      </w:r>
      <w:proofErr w:type="spellStart"/>
      <w:r w:rsidRPr="00B90E7E">
        <w:rPr>
          <w:rFonts w:ascii="Verdana" w:hAnsi="Verdana" w:cs="Arial"/>
          <w:sz w:val="18"/>
          <w:szCs w:val="18"/>
        </w:rPr>
        <w:t>valsts</w:t>
      </w:r>
      <w:proofErr w:type="spellEnd"/>
      <w:r w:rsidRPr="00B90E7E">
        <w:rPr>
          <w:rFonts w:ascii="Verdana" w:hAnsi="Verdana" w:cs="Arial"/>
          <w:sz w:val="18"/>
          <w:szCs w:val="18"/>
        </w:rPr>
        <w:t xml:space="preserve"> </w:t>
      </w:r>
      <w:proofErr w:type="gramStart"/>
      <w:r w:rsidRPr="00B90E7E">
        <w:rPr>
          <w:rFonts w:ascii="Verdana" w:hAnsi="Verdana" w:cs="Arial"/>
          <w:sz w:val="18"/>
          <w:szCs w:val="18"/>
        </w:rPr>
        <w:t>un</w:t>
      </w:r>
      <w:proofErr w:type="gramEnd"/>
      <w:r w:rsidRPr="00B90E7E">
        <w:rPr>
          <w:rFonts w:ascii="Verdana" w:hAnsi="Verdana" w:cs="Arial"/>
          <w:sz w:val="18"/>
          <w:szCs w:val="18"/>
        </w:rPr>
        <w:t xml:space="preserve"> </w:t>
      </w:r>
      <w:proofErr w:type="spellStart"/>
      <w:r w:rsidRPr="00B90E7E">
        <w:rPr>
          <w:rFonts w:ascii="Verdana" w:hAnsi="Verdana" w:cs="Arial"/>
          <w:sz w:val="18"/>
          <w:szCs w:val="18"/>
        </w:rPr>
        <w:t>privātā</w:t>
      </w:r>
      <w:proofErr w:type="spellEnd"/>
      <w:r w:rsidRPr="00B90E7E">
        <w:rPr>
          <w:rFonts w:ascii="Verdana" w:hAnsi="Verdana" w:cs="Arial"/>
          <w:sz w:val="18"/>
          <w:szCs w:val="18"/>
        </w:rPr>
        <w:t xml:space="preserve"> </w:t>
      </w:r>
      <w:proofErr w:type="spellStart"/>
      <w:r w:rsidRPr="00B90E7E">
        <w:rPr>
          <w:rFonts w:ascii="Verdana" w:hAnsi="Verdana" w:cs="Arial"/>
          <w:sz w:val="18"/>
          <w:szCs w:val="18"/>
        </w:rPr>
        <w:t>sektora</w:t>
      </w:r>
      <w:proofErr w:type="spellEnd"/>
      <w:r w:rsidRPr="00B90E7E">
        <w:rPr>
          <w:rFonts w:ascii="Verdana" w:hAnsi="Verdana" w:cs="Arial"/>
          <w:sz w:val="18"/>
          <w:szCs w:val="18"/>
        </w:rPr>
        <w:t xml:space="preserve"> pārstāvji, kas strādā ar pārtikas atkritumu jautājumiem, ir laipni aicināti apmeklēt pasākumu. </w:t>
      </w:r>
      <w:r>
        <w:rPr>
          <w:rFonts w:ascii="Calibri" w:eastAsia="Calibri" w:hAnsi="Calibri" w:cs="Times New Roman"/>
          <w:sz w:val="22"/>
          <w:szCs w:val="22"/>
          <w:lang w:val="et-EE" w:eastAsia="en-US"/>
        </w:rPr>
        <w:t xml:space="preserve"> </w:t>
      </w:r>
      <w:r w:rsidR="00CF63A4" w:rsidRPr="00C541BC">
        <w:rPr>
          <w:rFonts w:ascii="Calibri" w:eastAsia="Calibri" w:hAnsi="Calibri" w:cs="Times New Roman"/>
          <w:sz w:val="22"/>
          <w:szCs w:val="22"/>
          <w:lang w:val="et-EE" w:eastAsia="en-US"/>
        </w:rPr>
        <w:t xml:space="preserve">Reģistrēties pasākumam var šeit:  </w:t>
      </w:r>
      <w:hyperlink r:id="rId10" w:tgtFrame="_blank" w:history="1">
        <w:r w:rsidR="00CF63A4" w:rsidRPr="00C541BC">
          <w:rPr>
            <w:rFonts w:ascii="Calibri" w:eastAsia="Calibri" w:hAnsi="Calibri" w:cs="Times New Roman"/>
            <w:sz w:val="22"/>
            <w:szCs w:val="22"/>
            <w:lang w:val="et-EE" w:eastAsia="en-US"/>
          </w:rPr>
          <w:t>http://ej.uz/kb8h</w:t>
        </w:r>
      </w:hyperlink>
    </w:p>
    <w:p w:rsidR="00CF63A4" w:rsidRDefault="00CF63A4" w:rsidP="00C83A35">
      <w:pPr>
        <w:spacing w:after="200" w:line="276" w:lineRule="auto"/>
        <w:contextualSpacing/>
        <w:rPr>
          <w:rFonts w:ascii="Calibri" w:eastAsia="Calibri" w:hAnsi="Calibri" w:cs="Times New Roman"/>
          <w:b/>
          <w:sz w:val="22"/>
          <w:szCs w:val="22"/>
          <w:lang w:val="et-EE" w:eastAsia="en-US"/>
        </w:rPr>
      </w:pPr>
    </w:p>
    <w:p w:rsidR="00623D6F" w:rsidRDefault="00AB2453" w:rsidP="00821292">
      <w:pPr>
        <w:tabs>
          <w:tab w:val="left" w:pos="9540"/>
        </w:tabs>
        <w:spacing w:after="200" w:line="276" w:lineRule="auto"/>
        <w:contextualSpacing/>
        <w:rPr>
          <w:rFonts w:ascii="Calibri" w:eastAsia="Calibri" w:hAnsi="Calibri" w:cs="Times New Roman"/>
          <w:b/>
          <w:sz w:val="22"/>
          <w:szCs w:val="22"/>
          <w:lang w:val="et-EE" w:eastAsia="en-US"/>
        </w:rPr>
      </w:pPr>
      <w:r>
        <w:rPr>
          <w:rFonts w:ascii="Calibri" w:eastAsia="Calibri" w:hAnsi="Calibri" w:cs="Times New Roman"/>
          <w:b/>
          <w:sz w:val="22"/>
          <w:szCs w:val="22"/>
          <w:lang w:val="et-EE" w:eastAsia="en-US"/>
        </w:rPr>
        <w:t>12.3</w:t>
      </w:r>
      <w:r w:rsidR="008D68D7">
        <w:rPr>
          <w:rFonts w:ascii="Calibri" w:eastAsia="Calibri" w:hAnsi="Calibri" w:cs="Times New Roman"/>
          <w:b/>
          <w:sz w:val="22"/>
          <w:szCs w:val="22"/>
          <w:lang w:val="et-EE" w:eastAsia="en-US"/>
        </w:rPr>
        <w:t>0</w:t>
      </w:r>
      <w:r w:rsidR="00D237F5">
        <w:rPr>
          <w:rFonts w:ascii="Calibri" w:eastAsia="Calibri" w:hAnsi="Calibri" w:cs="Times New Roman"/>
          <w:b/>
          <w:sz w:val="22"/>
          <w:szCs w:val="22"/>
          <w:lang w:val="et-EE" w:eastAsia="en-US"/>
        </w:rPr>
        <w:t xml:space="preserve">-13.00 </w:t>
      </w:r>
      <w:r w:rsidR="00CF63A4">
        <w:rPr>
          <w:rFonts w:ascii="Calibri" w:eastAsia="Calibri" w:hAnsi="Calibri" w:cs="Times New Roman"/>
          <w:b/>
          <w:sz w:val="22"/>
          <w:szCs w:val="22"/>
          <w:lang w:val="et-EE" w:eastAsia="en-US"/>
        </w:rPr>
        <w:t>Kafija, uzkodas un reģistrēšanās</w:t>
      </w:r>
      <w:r w:rsidR="00821292">
        <w:rPr>
          <w:rFonts w:ascii="Calibri" w:eastAsia="Calibri" w:hAnsi="Calibri" w:cs="Times New Roman"/>
          <w:b/>
          <w:sz w:val="22"/>
          <w:szCs w:val="22"/>
          <w:lang w:val="et-EE" w:eastAsia="en-US"/>
        </w:rPr>
        <w:tab/>
      </w:r>
    </w:p>
    <w:p w:rsidR="000D638D" w:rsidRDefault="000D638D" w:rsidP="00C83A35">
      <w:pPr>
        <w:spacing w:after="200" w:line="276" w:lineRule="auto"/>
        <w:contextualSpacing/>
        <w:rPr>
          <w:rFonts w:ascii="Calibri" w:eastAsia="Calibri" w:hAnsi="Calibri" w:cs="Times New Roman"/>
          <w:b/>
          <w:sz w:val="22"/>
          <w:szCs w:val="22"/>
          <w:lang w:val="et-EE" w:eastAsia="en-US"/>
        </w:rPr>
      </w:pPr>
    </w:p>
    <w:p w:rsidR="006D5B20" w:rsidRPr="00C54798" w:rsidRDefault="006D5B20" w:rsidP="00C83A35">
      <w:p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b/>
          <w:sz w:val="22"/>
          <w:szCs w:val="22"/>
          <w:lang w:val="et-EE" w:eastAsia="en-US"/>
        </w:rPr>
        <w:t>13.00-13</w:t>
      </w:r>
      <w:r w:rsidR="00B8626B">
        <w:rPr>
          <w:rFonts w:ascii="Calibri" w:eastAsia="Calibri" w:hAnsi="Calibri" w:cs="Times New Roman"/>
          <w:b/>
          <w:sz w:val="22"/>
          <w:szCs w:val="22"/>
          <w:lang w:val="et-EE" w:eastAsia="en-US"/>
        </w:rPr>
        <w:t>.10</w:t>
      </w:r>
      <w:r>
        <w:rPr>
          <w:rFonts w:ascii="Calibri" w:eastAsia="Calibri" w:hAnsi="Calibri" w:cs="Times New Roman"/>
          <w:b/>
          <w:sz w:val="22"/>
          <w:szCs w:val="22"/>
          <w:lang w:val="et-EE" w:eastAsia="en-US"/>
        </w:rPr>
        <w:t xml:space="preserve"> </w:t>
      </w:r>
      <w:r w:rsidR="00CF63A4" w:rsidRPr="00C54798">
        <w:rPr>
          <w:rFonts w:ascii="Calibri" w:eastAsia="Calibri" w:hAnsi="Calibri" w:cs="Times New Roman"/>
          <w:sz w:val="22"/>
          <w:szCs w:val="22"/>
          <w:lang w:val="et-EE" w:eastAsia="en-US"/>
        </w:rPr>
        <w:t>Ziemeļu Ministru padomes biroja Latvijā direktora Jana Vidberga ievadvārdi</w:t>
      </w:r>
      <w:r w:rsidR="00C54798">
        <w:rPr>
          <w:rFonts w:ascii="Calibri" w:eastAsia="Calibri" w:hAnsi="Calibri" w:cs="Times New Roman"/>
          <w:sz w:val="22"/>
          <w:szCs w:val="22"/>
          <w:lang w:val="et-EE" w:eastAsia="en-US"/>
        </w:rPr>
        <w:t xml:space="preserve"> (angļu valodā)</w:t>
      </w:r>
    </w:p>
    <w:p w:rsidR="00623D6F" w:rsidRDefault="00623D6F" w:rsidP="00C83A35">
      <w:pPr>
        <w:spacing w:after="200" w:line="276" w:lineRule="auto"/>
        <w:contextualSpacing/>
        <w:rPr>
          <w:rFonts w:ascii="Calibri" w:eastAsia="Calibri" w:hAnsi="Calibri" w:cs="Times New Roman"/>
          <w:b/>
          <w:sz w:val="22"/>
          <w:szCs w:val="22"/>
          <w:lang w:val="et-EE" w:eastAsia="en-US"/>
        </w:rPr>
      </w:pPr>
    </w:p>
    <w:p w:rsidR="00C54798" w:rsidRDefault="00B8626B" w:rsidP="006C58EC">
      <w:p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b/>
          <w:sz w:val="22"/>
          <w:szCs w:val="22"/>
          <w:lang w:val="et-EE" w:eastAsia="en-US"/>
        </w:rPr>
        <w:t>13.10</w:t>
      </w:r>
      <w:r w:rsidR="000D638D" w:rsidRPr="00AE4925">
        <w:rPr>
          <w:rFonts w:ascii="Calibri" w:eastAsia="Calibri" w:hAnsi="Calibri" w:cs="Times New Roman"/>
          <w:b/>
          <w:sz w:val="22"/>
          <w:szCs w:val="22"/>
          <w:lang w:val="et-EE" w:eastAsia="en-US"/>
        </w:rPr>
        <w:t>-13.30</w:t>
      </w:r>
      <w:r w:rsidR="006C58EC">
        <w:rPr>
          <w:rFonts w:ascii="Calibri" w:eastAsia="Calibri" w:hAnsi="Calibri" w:cs="Times New Roman"/>
          <w:sz w:val="22"/>
          <w:szCs w:val="22"/>
          <w:lang w:val="et-EE" w:eastAsia="en-US"/>
        </w:rPr>
        <w:t xml:space="preserve"> </w:t>
      </w:r>
      <w:r w:rsidR="00CF63A4">
        <w:rPr>
          <w:rFonts w:ascii="Calibri" w:eastAsia="Calibri" w:hAnsi="Calibri" w:cs="Times New Roman"/>
          <w:sz w:val="22"/>
          <w:szCs w:val="22"/>
          <w:lang w:val="et-EE" w:eastAsia="en-US"/>
        </w:rPr>
        <w:t>Labās prakses stāsti no Ziemeļvalstīm</w:t>
      </w:r>
      <w:r w:rsidR="00D06030">
        <w:rPr>
          <w:rFonts w:ascii="Calibri" w:eastAsia="Calibri" w:hAnsi="Calibri" w:cs="Times New Roman"/>
          <w:sz w:val="22"/>
          <w:szCs w:val="22"/>
          <w:lang w:val="et-EE" w:eastAsia="en-US"/>
        </w:rPr>
        <w:t xml:space="preserve"> - </w:t>
      </w:r>
      <w:hyperlink r:id="rId11" w:history="1">
        <w:r w:rsidR="007B1530">
          <w:rPr>
            <w:rStyle w:val="Hyperlink"/>
            <w:rFonts w:ascii="Calibri" w:eastAsia="Calibri" w:hAnsi="Calibri" w:cs="Times New Roman"/>
            <w:sz w:val="22"/>
            <w:szCs w:val="22"/>
            <w:lang w:val="et-EE" w:eastAsia="en-US"/>
          </w:rPr>
          <w:t>T</w:t>
        </w:r>
        <w:r w:rsidR="000E6FF8" w:rsidRPr="00F369DE">
          <w:rPr>
            <w:rStyle w:val="Hyperlink"/>
            <w:rFonts w:ascii="Calibri" w:eastAsia="Calibri" w:hAnsi="Calibri" w:cs="Times New Roman"/>
            <w:sz w:val="22"/>
            <w:szCs w:val="22"/>
            <w:lang w:val="et-EE" w:eastAsia="en-US"/>
          </w:rPr>
          <w:t>he Nordic Built Cities challenge initiative</w:t>
        </w:r>
      </w:hyperlink>
      <w:r w:rsidR="00CF63A4">
        <w:rPr>
          <w:rFonts w:ascii="Calibri" w:eastAsia="Calibri" w:hAnsi="Calibri" w:cs="Times New Roman"/>
          <w:sz w:val="22"/>
          <w:szCs w:val="22"/>
          <w:lang w:val="et-EE" w:eastAsia="en-US"/>
        </w:rPr>
        <w:t>,</w:t>
      </w:r>
      <w:r w:rsidR="007B1530" w:rsidRPr="007B1530">
        <w:rPr>
          <w:rFonts w:ascii="Calibri" w:eastAsia="Calibri" w:hAnsi="Calibri" w:cs="Times New Roman"/>
          <w:sz w:val="22"/>
          <w:szCs w:val="22"/>
          <w:lang w:val="et-EE" w:eastAsia="en-US"/>
        </w:rPr>
        <w:t xml:space="preserve"> Rasmu</w:t>
      </w:r>
      <w:r w:rsidR="00CF63A4">
        <w:rPr>
          <w:rFonts w:ascii="Calibri" w:eastAsia="Calibri" w:hAnsi="Calibri" w:cs="Times New Roman"/>
          <w:sz w:val="22"/>
          <w:szCs w:val="22"/>
          <w:lang w:val="et-EE" w:eastAsia="en-US"/>
        </w:rPr>
        <w:t>s</w:t>
      </w:r>
      <w:r w:rsidR="007B1530" w:rsidRPr="007B1530">
        <w:rPr>
          <w:rFonts w:ascii="Calibri" w:eastAsia="Calibri" w:hAnsi="Calibri" w:cs="Times New Roman"/>
          <w:sz w:val="22"/>
          <w:szCs w:val="22"/>
          <w:lang w:val="et-EE" w:eastAsia="en-US"/>
        </w:rPr>
        <w:t>s Wendt</w:t>
      </w:r>
      <w:r w:rsidR="00CF63A4">
        <w:rPr>
          <w:rFonts w:ascii="Calibri" w:eastAsia="Calibri" w:hAnsi="Calibri" w:cs="Times New Roman"/>
          <w:sz w:val="22"/>
          <w:szCs w:val="22"/>
          <w:lang w:val="et-EE" w:eastAsia="en-US"/>
        </w:rPr>
        <w:t>s</w:t>
      </w:r>
      <w:r w:rsidR="007B1530" w:rsidRPr="007B1530">
        <w:rPr>
          <w:rFonts w:ascii="Calibri" w:eastAsia="Calibri" w:hAnsi="Calibri" w:cs="Times New Roman"/>
          <w:sz w:val="22"/>
          <w:szCs w:val="22"/>
          <w:lang w:val="et-EE" w:eastAsia="en-US"/>
        </w:rPr>
        <w:t>, Nordic Innovation</w:t>
      </w:r>
      <w:r w:rsidR="00C54798">
        <w:rPr>
          <w:rFonts w:ascii="Calibri" w:eastAsia="Calibri" w:hAnsi="Calibri" w:cs="Times New Roman"/>
          <w:sz w:val="22"/>
          <w:szCs w:val="22"/>
          <w:lang w:val="et-EE" w:eastAsia="en-US"/>
        </w:rPr>
        <w:t xml:space="preserve"> (angļu valodā)</w:t>
      </w:r>
    </w:p>
    <w:p w:rsidR="000522AD" w:rsidRDefault="000522AD" w:rsidP="006C58EC">
      <w:pPr>
        <w:spacing w:after="200" w:line="276" w:lineRule="auto"/>
        <w:contextualSpacing/>
        <w:rPr>
          <w:rFonts w:ascii="Calibri" w:eastAsia="Calibri" w:hAnsi="Calibri" w:cs="Times New Roman"/>
          <w:sz w:val="22"/>
          <w:szCs w:val="22"/>
          <w:lang w:val="et-EE" w:eastAsia="en-US"/>
        </w:rPr>
      </w:pPr>
    </w:p>
    <w:p w:rsidR="006C58EC" w:rsidRDefault="000D638D" w:rsidP="006C58EC">
      <w:pPr>
        <w:spacing w:after="200" w:line="276" w:lineRule="auto"/>
        <w:contextualSpacing/>
        <w:rPr>
          <w:rFonts w:ascii="Calibri" w:eastAsia="Calibri" w:hAnsi="Calibri" w:cs="Times New Roman"/>
          <w:sz w:val="22"/>
          <w:szCs w:val="22"/>
          <w:lang w:val="et-EE" w:eastAsia="en-US"/>
        </w:rPr>
      </w:pPr>
      <w:r w:rsidRPr="00AE4925">
        <w:rPr>
          <w:rFonts w:ascii="Calibri" w:eastAsia="Calibri" w:hAnsi="Calibri" w:cs="Times New Roman"/>
          <w:b/>
          <w:sz w:val="22"/>
          <w:szCs w:val="22"/>
          <w:lang w:val="et-EE" w:eastAsia="en-US"/>
        </w:rPr>
        <w:t>13.30-13.</w:t>
      </w:r>
      <w:r w:rsidR="006A1ADA">
        <w:rPr>
          <w:rFonts w:ascii="Calibri" w:eastAsia="Calibri" w:hAnsi="Calibri" w:cs="Times New Roman"/>
          <w:b/>
          <w:sz w:val="22"/>
          <w:szCs w:val="22"/>
          <w:lang w:val="et-EE" w:eastAsia="en-US"/>
        </w:rPr>
        <w:t>50</w:t>
      </w:r>
      <w:r>
        <w:rPr>
          <w:rFonts w:ascii="Calibri" w:eastAsia="Calibri" w:hAnsi="Calibri" w:cs="Times New Roman"/>
          <w:b/>
          <w:i/>
          <w:sz w:val="22"/>
          <w:szCs w:val="22"/>
          <w:lang w:val="et-EE" w:eastAsia="en-US"/>
        </w:rPr>
        <w:t xml:space="preserve"> </w:t>
      </w:r>
      <w:hyperlink r:id="rId12" w:history="1">
        <w:r w:rsidR="006A1ADA" w:rsidRPr="00D06030">
          <w:rPr>
            <w:rStyle w:val="Hyperlink"/>
            <w:rFonts w:ascii="Calibri" w:eastAsia="Calibri" w:hAnsi="Calibri" w:cs="Times New Roman"/>
            <w:sz w:val="22"/>
            <w:szCs w:val="22"/>
            <w:lang w:val="et-EE" w:eastAsia="en-US"/>
          </w:rPr>
          <w:t>Transmango</w:t>
        </w:r>
      </w:hyperlink>
      <w:r w:rsidR="006A1ADA">
        <w:rPr>
          <w:rFonts w:ascii="Calibri" w:eastAsia="Calibri" w:hAnsi="Calibri" w:cs="Times New Roman"/>
          <w:sz w:val="22"/>
          <w:szCs w:val="22"/>
          <w:lang w:val="et-EE" w:eastAsia="en-US"/>
        </w:rPr>
        <w:t xml:space="preserve"> projekts un gūtās atziņas par pārtikas atkritumiem skolās. </w:t>
      </w:r>
      <w:r w:rsidR="006A1ADA" w:rsidRPr="00386BDA">
        <w:rPr>
          <w:rFonts w:ascii="Calibri" w:eastAsia="Calibri" w:hAnsi="Calibri" w:cs="Times New Roman"/>
          <w:sz w:val="22"/>
          <w:szCs w:val="22"/>
          <w:lang w:val="et-EE" w:eastAsia="en-US"/>
        </w:rPr>
        <w:t xml:space="preserve"> Miķelis Grīviņš, </w:t>
      </w:r>
      <w:r w:rsidR="006A1ADA">
        <w:rPr>
          <w:rFonts w:ascii="Calibri" w:eastAsia="Calibri" w:hAnsi="Calibri" w:cs="Times New Roman"/>
          <w:sz w:val="22"/>
          <w:szCs w:val="22"/>
          <w:lang w:val="et-EE" w:eastAsia="en-US"/>
        </w:rPr>
        <w:t>Baltijas studiju centrs (latviešu valodā)</w:t>
      </w:r>
    </w:p>
    <w:p w:rsidR="000522AD" w:rsidRDefault="000522AD" w:rsidP="006C58EC">
      <w:pPr>
        <w:spacing w:after="200" w:line="276" w:lineRule="auto"/>
        <w:contextualSpacing/>
        <w:rPr>
          <w:rFonts w:ascii="Calibri" w:eastAsia="Calibri" w:hAnsi="Calibri" w:cs="Times New Roman"/>
          <w:sz w:val="22"/>
          <w:szCs w:val="22"/>
          <w:lang w:val="et-EE" w:eastAsia="en-US"/>
        </w:rPr>
      </w:pPr>
    </w:p>
    <w:p w:rsidR="006C58EC" w:rsidRDefault="00AE4925" w:rsidP="006C58EC">
      <w:p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b/>
          <w:sz w:val="22"/>
          <w:szCs w:val="22"/>
          <w:lang w:val="et-EE" w:eastAsia="en-US"/>
        </w:rPr>
        <w:t>13.</w:t>
      </w:r>
      <w:r w:rsidR="00B8626B">
        <w:rPr>
          <w:rFonts w:ascii="Calibri" w:eastAsia="Calibri" w:hAnsi="Calibri" w:cs="Times New Roman"/>
          <w:b/>
          <w:sz w:val="22"/>
          <w:szCs w:val="22"/>
          <w:lang w:val="et-EE" w:eastAsia="en-US"/>
        </w:rPr>
        <w:t xml:space="preserve">50 </w:t>
      </w:r>
      <w:r w:rsidR="000D638D" w:rsidRPr="00AE4925">
        <w:rPr>
          <w:rFonts w:ascii="Calibri" w:eastAsia="Calibri" w:hAnsi="Calibri" w:cs="Times New Roman"/>
          <w:b/>
          <w:sz w:val="22"/>
          <w:szCs w:val="22"/>
          <w:lang w:val="et-EE" w:eastAsia="en-US"/>
        </w:rPr>
        <w:t xml:space="preserve">–14.00 </w:t>
      </w:r>
      <w:r w:rsidR="006A1ADA" w:rsidRPr="000522AD">
        <w:rPr>
          <w:rFonts w:ascii="Calibri" w:eastAsia="Calibri" w:hAnsi="Calibri" w:cs="Times New Roman"/>
          <w:b/>
          <w:sz w:val="22"/>
          <w:szCs w:val="22"/>
          <w:lang w:val="et-EE" w:eastAsia="en-US"/>
        </w:rPr>
        <w:t>Jautājumi un atbildes</w:t>
      </w:r>
    </w:p>
    <w:p w:rsidR="000D638D" w:rsidRDefault="000D638D" w:rsidP="006C58EC">
      <w:pPr>
        <w:spacing w:after="200" w:line="276" w:lineRule="auto"/>
        <w:contextualSpacing/>
        <w:rPr>
          <w:rFonts w:ascii="Calibri" w:eastAsia="Calibri" w:hAnsi="Calibri" w:cs="Times New Roman"/>
          <w:sz w:val="22"/>
          <w:szCs w:val="22"/>
          <w:lang w:val="et-EE" w:eastAsia="en-US"/>
        </w:rPr>
      </w:pPr>
    </w:p>
    <w:p w:rsidR="000D638D" w:rsidRDefault="006A1ADA" w:rsidP="006C58EC">
      <w:p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b/>
          <w:sz w:val="22"/>
          <w:szCs w:val="22"/>
          <w:lang w:val="et-EE" w:eastAsia="en-US"/>
        </w:rPr>
        <w:t>14.00-14.</w:t>
      </w:r>
      <w:r w:rsidR="00B8626B">
        <w:rPr>
          <w:rFonts w:ascii="Calibri" w:eastAsia="Calibri" w:hAnsi="Calibri" w:cs="Times New Roman"/>
          <w:b/>
          <w:sz w:val="22"/>
          <w:szCs w:val="22"/>
          <w:lang w:val="et-EE" w:eastAsia="en-US"/>
        </w:rPr>
        <w:t>15</w:t>
      </w:r>
      <w:r>
        <w:rPr>
          <w:rFonts w:ascii="Calibri" w:eastAsia="Calibri" w:hAnsi="Calibri" w:cs="Times New Roman"/>
          <w:b/>
          <w:sz w:val="22"/>
          <w:szCs w:val="22"/>
          <w:lang w:val="et-EE" w:eastAsia="en-US"/>
        </w:rPr>
        <w:t xml:space="preserve"> Kafijas p</w:t>
      </w:r>
      <w:bookmarkStart w:id="0" w:name="_GoBack"/>
      <w:bookmarkEnd w:id="0"/>
      <w:r>
        <w:rPr>
          <w:rFonts w:ascii="Calibri" w:eastAsia="Calibri" w:hAnsi="Calibri" w:cs="Times New Roman"/>
          <w:b/>
          <w:sz w:val="22"/>
          <w:szCs w:val="22"/>
          <w:lang w:val="et-EE" w:eastAsia="en-US"/>
        </w:rPr>
        <w:t>auze</w:t>
      </w:r>
    </w:p>
    <w:p w:rsidR="006C58EC" w:rsidRDefault="006C58EC" w:rsidP="006C58EC">
      <w:pPr>
        <w:spacing w:after="200" w:line="276" w:lineRule="auto"/>
        <w:contextualSpacing/>
        <w:rPr>
          <w:rFonts w:ascii="Calibri" w:eastAsia="Calibri" w:hAnsi="Calibri" w:cs="Times New Roman"/>
          <w:sz w:val="22"/>
          <w:szCs w:val="22"/>
          <w:lang w:val="et-EE" w:eastAsia="en-US"/>
        </w:rPr>
      </w:pPr>
    </w:p>
    <w:p w:rsidR="006C58EC" w:rsidRPr="000522AD" w:rsidRDefault="00D06030" w:rsidP="006C58EC">
      <w:pPr>
        <w:spacing w:after="200" w:line="276" w:lineRule="auto"/>
        <w:contextualSpacing/>
        <w:rPr>
          <w:rFonts w:ascii="Calibri" w:eastAsia="Calibri" w:hAnsi="Calibri" w:cs="Times New Roman"/>
          <w:b/>
          <w:sz w:val="22"/>
          <w:szCs w:val="22"/>
          <w:lang w:val="et-EE" w:eastAsia="en-US"/>
        </w:rPr>
      </w:pPr>
      <w:r w:rsidRPr="000522AD">
        <w:rPr>
          <w:rFonts w:ascii="Calibri" w:eastAsia="Calibri" w:hAnsi="Calibri" w:cs="Times New Roman"/>
          <w:b/>
          <w:sz w:val="22"/>
          <w:szCs w:val="22"/>
          <w:lang w:val="et-EE" w:eastAsia="en-US"/>
        </w:rPr>
        <w:t>14.</w:t>
      </w:r>
      <w:r w:rsidR="00B8626B">
        <w:rPr>
          <w:rFonts w:ascii="Calibri" w:eastAsia="Calibri" w:hAnsi="Calibri" w:cs="Times New Roman"/>
          <w:b/>
          <w:sz w:val="22"/>
          <w:szCs w:val="22"/>
          <w:lang w:val="et-EE" w:eastAsia="en-US"/>
        </w:rPr>
        <w:t>15</w:t>
      </w:r>
      <w:r w:rsidRPr="000522AD">
        <w:rPr>
          <w:rFonts w:ascii="Calibri" w:eastAsia="Calibri" w:hAnsi="Calibri" w:cs="Times New Roman"/>
          <w:b/>
          <w:sz w:val="22"/>
          <w:szCs w:val="22"/>
          <w:lang w:val="et-EE" w:eastAsia="en-US"/>
        </w:rPr>
        <w:t>-15.</w:t>
      </w:r>
      <w:r w:rsidR="00B8626B">
        <w:rPr>
          <w:rFonts w:ascii="Calibri" w:eastAsia="Calibri" w:hAnsi="Calibri" w:cs="Times New Roman"/>
          <w:b/>
          <w:sz w:val="22"/>
          <w:szCs w:val="22"/>
          <w:lang w:val="et-EE" w:eastAsia="en-US"/>
        </w:rPr>
        <w:t>15</w:t>
      </w:r>
      <w:r w:rsidRPr="000522AD">
        <w:rPr>
          <w:rFonts w:ascii="Calibri" w:eastAsia="Calibri" w:hAnsi="Calibri" w:cs="Times New Roman"/>
          <w:b/>
          <w:sz w:val="22"/>
          <w:szCs w:val="22"/>
          <w:lang w:val="et-EE" w:eastAsia="en-US"/>
        </w:rPr>
        <w:t xml:space="preserve"> </w:t>
      </w:r>
      <w:r w:rsidR="00CF63A4" w:rsidRPr="000522AD">
        <w:rPr>
          <w:rFonts w:ascii="Calibri" w:eastAsia="Calibri" w:hAnsi="Calibri" w:cs="Times New Roman"/>
          <w:b/>
          <w:sz w:val="22"/>
          <w:szCs w:val="22"/>
          <w:lang w:val="et-EE" w:eastAsia="en-US"/>
        </w:rPr>
        <w:t>Paneļdiskusija</w:t>
      </w:r>
      <w:r w:rsidR="000522AD">
        <w:rPr>
          <w:rFonts w:ascii="Calibri" w:eastAsia="Calibri" w:hAnsi="Calibri" w:cs="Times New Roman"/>
          <w:b/>
          <w:sz w:val="22"/>
          <w:szCs w:val="22"/>
          <w:lang w:val="et-EE" w:eastAsia="en-US"/>
        </w:rPr>
        <w:t xml:space="preserve"> (latviešu valodā)</w:t>
      </w:r>
    </w:p>
    <w:p w:rsidR="00F0294F" w:rsidRPr="00F0294F" w:rsidRDefault="00F0294F" w:rsidP="00F0294F">
      <w:pPr>
        <w:pStyle w:val="ListParagraph"/>
        <w:numPr>
          <w:ilvl w:val="0"/>
          <w:numId w:val="5"/>
        </w:numPr>
        <w:spacing w:after="200" w:line="276" w:lineRule="auto"/>
        <w:rPr>
          <w:rFonts w:ascii="Calibri" w:eastAsia="Calibri" w:hAnsi="Calibri" w:cs="Times New Roman"/>
          <w:sz w:val="22"/>
          <w:szCs w:val="22"/>
          <w:lang w:val="et-EE" w:eastAsia="en-US"/>
        </w:rPr>
      </w:pPr>
      <w:r w:rsidRPr="00CF63A4">
        <w:rPr>
          <w:rFonts w:ascii="Calibri" w:eastAsia="Calibri" w:hAnsi="Calibri" w:cs="Times New Roman"/>
          <w:sz w:val="22"/>
          <w:szCs w:val="22"/>
          <w:lang w:val="et-EE" w:eastAsia="en-US"/>
        </w:rPr>
        <w:t xml:space="preserve">Ko skolas var darīt, lai gūtu panākumus? Jana Simanovska , Latvijas Vecāku forums </w:t>
      </w:r>
      <w:r>
        <w:rPr>
          <w:rFonts w:ascii="Calibri" w:eastAsia="Calibri" w:hAnsi="Calibri" w:cs="Times New Roman"/>
          <w:sz w:val="22"/>
          <w:szCs w:val="22"/>
          <w:lang w:val="et-EE" w:eastAsia="en-US"/>
        </w:rPr>
        <w:t>&amp; Ekodizaina kompetences centrs</w:t>
      </w:r>
    </w:p>
    <w:p w:rsidR="00CF63A4" w:rsidRPr="00CF63A4" w:rsidRDefault="00CF63A4" w:rsidP="00CF63A4">
      <w:pPr>
        <w:pStyle w:val="ListParagraph"/>
        <w:numPr>
          <w:ilvl w:val="0"/>
          <w:numId w:val="5"/>
        </w:numPr>
        <w:spacing w:after="200" w:line="276" w:lineRule="auto"/>
        <w:rPr>
          <w:rFonts w:ascii="Calibri" w:eastAsia="Calibri" w:hAnsi="Calibri" w:cs="Times New Roman"/>
          <w:sz w:val="22"/>
          <w:szCs w:val="22"/>
          <w:lang w:val="et-EE" w:eastAsia="en-US"/>
        </w:rPr>
      </w:pPr>
      <w:r w:rsidRPr="00CF63A4">
        <w:rPr>
          <w:rFonts w:ascii="Calibri" w:eastAsia="Calibri" w:hAnsi="Calibri" w:cs="Times New Roman"/>
          <w:sz w:val="22"/>
          <w:szCs w:val="22"/>
          <w:lang w:val="et-EE" w:eastAsia="en-US"/>
        </w:rPr>
        <w:t>Ilgtspējības principos balstīta atkritumu savākšana: kādas ir pašreizējās sistēmas nepilnības un izaicinājumi? Mārtiņš Niklass , ZAAO</w:t>
      </w:r>
    </w:p>
    <w:p w:rsidR="00C54798" w:rsidRPr="00CF63A4" w:rsidRDefault="00CF63A4" w:rsidP="00CF63A4">
      <w:pPr>
        <w:pStyle w:val="ListParagraph"/>
        <w:numPr>
          <w:ilvl w:val="0"/>
          <w:numId w:val="5"/>
        </w:numPr>
        <w:spacing w:after="200" w:line="276" w:lineRule="auto"/>
        <w:rPr>
          <w:rFonts w:ascii="Calibri" w:eastAsia="Calibri" w:hAnsi="Calibri" w:cs="Times New Roman"/>
          <w:sz w:val="22"/>
          <w:szCs w:val="22"/>
          <w:lang w:val="et-EE" w:eastAsia="en-US"/>
        </w:rPr>
      </w:pPr>
      <w:r w:rsidRPr="00CF63A4">
        <w:rPr>
          <w:rFonts w:ascii="Calibri" w:eastAsia="Calibri" w:hAnsi="Calibri" w:cs="Times New Roman"/>
          <w:sz w:val="22"/>
          <w:szCs w:val="22"/>
          <w:lang w:val="et-EE" w:eastAsia="en-US"/>
        </w:rPr>
        <w:t>Valsts pārvaldes perspektīva. Rudīte Vesere</w:t>
      </w:r>
      <w:r w:rsidR="00C54798">
        <w:rPr>
          <w:rFonts w:ascii="Calibri" w:eastAsia="Calibri" w:hAnsi="Calibri" w:cs="Times New Roman"/>
          <w:sz w:val="22"/>
          <w:szCs w:val="22"/>
          <w:lang w:val="et-EE" w:eastAsia="en-US"/>
        </w:rPr>
        <w:t>, Vides aizsardzības departamenta direktore,</w:t>
      </w:r>
      <w:r w:rsidRPr="00CF63A4">
        <w:rPr>
          <w:rFonts w:ascii="Calibri" w:eastAsia="Calibri" w:hAnsi="Calibri" w:cs="Times New Roman"/>
          <w:sz w:val="22"/>
          <w:szCs w:val="22"/>
          <w:lang w:val="et-EE" w:eastAsia="en-US"/>
        </w:rPr>
        <w:t xml:space="preserve"> Vides aizsardzības un reģionālās attīstības ministrijas</w:t>
      </w:r>
      <w:r w:rsidR="00C54798">
        <w:rPr>
          <w:rFonts w:ascii="Calibri" w:eastAsia="Calibri" w:hAnsi="Calibri" w:cs="Times New Roman"/>
          <w:sz w:val="22"/>
          <w:szCs w:val="22"/>
          <w:lang w:val="et-EE" w:eastAsia="en-US"/>
        </w:rPr>
        <w:t xml:space="preserve"> </w:t>
      </w:r>
    </w:p>
    <w:p w:rsidR="00CF63A4" w:rsidRPr="00C54798" w:rsidRDefault="00CF63A4" w:rsidP="00C53627">
      <w:pPr>
        <w:pStyle w:val="ListParagraph"/>
        <w:numPr>
          <w:ilvl w:val="0"/>
          <w:numId w:val="5"/>
        </w:numPr>
        <w:spacing w:after="200" w:line="276" w:lineRule="auto"/>
        <w:rPr>
          <w:rFonts w:ascii="Calibri" w:eastAsia="Calibri" w:hAnsi="Calibri" w:cs="Times New Roman"/>
          <w:sz w:val="22"/>
          <w:szCs w:val="22"/>
          <w:lang w:val="et-EE" w:eastAsia="en-US"/>
        </w:rPr>
      </w:pPr>
      <w:r w:rsidRPr="00CF63A4">
        <w:rPr>
          <w:rFonts w:ascii="Calibri" w:eastAsia="Calibri" w:hAnsi="Calibri" w:cs="Times New Roman"/>
          <w:sz w:val="22"/>
          <w:szCs w:val="22"/>
          <w:lang w:val="et-EE" w:eastAsia="en-US"/>
        </w:rPr>
        <w:t xml:space="preserve">Jaunais </w:t>
      </w:r>
      <w:r w:rsidR="000522AD">
        <w:rPr>
          <w:rFonts w:ascii="Calibri" w:eastAsia="Calibri" w:hAnsi="Calibri" w:cs="Times New Roman"/>
          <w:sz w:val="22"/>
          <w:szCs w:val="22"/>
          <w:lang w:val="et-EE" w:eastAsia="en-US"/>
        </w:rPr>
        <w:t xml:space="preserve">Ziemeļu Ministru padomes biroja Latvijā atbalstītais </w:t>
      </w:r>
      <w:r w:rsidRPr="00CF63A4">
        <w:rPr>
          <w:rFonts w:ascii="Calibri" w:eastAsia="Calibri" w:hAnsi="Calibri" w:cs="Times New Roman"/>
          <w:sz w:val="22"/>
          <w:szCs w:val="22"/>
          <w:lang w:val="et-EE" w:eastAsia="en-US"/>
        </w:rPr>
        <w:t>pārtikas atkritumu samazināšana projekts skolās.</w:t>
      </w:r>
      <w:r w:rsidR="00621B49">
        <w:rPr>
          <w:rFonts w:ascii="Calibri" w:eastAsia="Calibri" w:hAnsi="Calibri" w:cs="Times New Roman"/>
          <w:sz w:val="22"/>
          <w:szCs w:val="22"/>
          <w:lang w:val="et-EE" w:eastAsia="en-US"/>
        </w:rPr>
        <w:t xml:space="preserve"> </w:t>
      </w:r>
      <w:r w:rsidRPr="00CF63A4">
        <w:rPr>
          <w:rFonts w:ascii="Calibri" w:eastAsia="Calibri" w:hAnsi="Calibri" w:cs="Times New Roman"/>
          <w:sz w:val="22"/>
          <w:szCs w:val="22"/>
          <w:lang w:val="et-EE" w:eastAsia="en-US"/>
        </w:rPr>
        <w:t>Agita Pusvilka , Homo Ecos</w:t>
      </w:r>
    </w:p>
    <w:p w:rsidR="00C53627" w:rsidRPr="006D5B20" w:rsidRDefault="00B8626B" w:rsidP="00C53627">
      <w:pPr>
        <w:spacing w:after="200" w:line="276" w:lineRule="auto"/>
        <w:contextualSpacing/>
        <w:rPr>
          <w:rFonts w:ascii="Calibri" w:eastAsia="Calibri" w:hAnsi="Calibri" w:cs="Times New Roman"/>
          <w:b/>
          <w:sz w:val="22"/>
          <w:szCs w:val="22"/>
          <w:lang w:val="et-EE" w:eastAsia="en-US"/>
        </w:rPr>
      </w:pPr>
      <w:r>
        <w:rPr>
          <w:rFonts w:ascii="Calibri" w:eastAsia="Calibri" w:hAnsi="Calibri" w:cs="Times New Roman"/>
          <w:b/>
          <w:sz w:val="22"/>
          <w:szCs w:val="22"/>
          <w:lang w:val="et-EE" w:eastAsia="en-US"/>
        </w:rPr>
        <w:t>15.15</w:t>
      </w:r>
      <w:r w:rsidR="00C53627" w:rsidRPr="006D5B20">
        <w:rPr>
          <w:rFonts w:ascii="Calibri" w:eastAsia="Calibri" w:hAnsi="Calibri" w:cs="Times New Roman"/>
          <w:b/>
          <w:sz w:val="22"/>
          <w:szCs w:val="22"/>
          <w:lang w:val="et-EE" w:eastAsia="en-US"/>
        </w:rPr>
        <w:t>-</w:t>
      </w:r>
      <w:r w:rsidR="008D68D7">
        <w:rPr>
          <w:rFonts w:ascii="Calibri" w:eastAsia="Calibri" w:hAnsi="Calibri" w:cs="Times New Roman"/>
          <w:b/>
          <w:sz w:val="22"/>
          <w:szCs w:val="22"/>
          <w:lang w:val="et-EE" w:eastAsia="en-US"/>
        </w:rPr>
        <w:t>15.</w:t>
      </w:r>
      <w:r>
        <w:rPr>
          <w:rFonts w:ascii="Calibri" w:eastAsia="Calibri" w:hAnsi="Calibri" w:cs="Times New Roman"/>
          <w:b/>
          <w:sz w:val="22"/>
          <w:szCs w:val="22"/>
          <w:lang w:val="et-EE" w:eastAsia="en-US"/>
        </w:rPr>
        <w:t xml:space="preserve">30 </w:t>
      </w:r>
      <w:r w:rsidR="00CF63A4">
        <w:rPr>
          <w:rFonts w:ascii="Calibri" w:eastAsia="Calibri" w:hAnsi="Calibri" w:cs="Times New Roman"/>
          <w:b/>
          <w:sz w:val="22"/>
          <w:szCs w:val="22"/>
          <w:lang w:val="et-EE" w:eastAsia="en-US"/>
        </w:rPr>
        <w:t xml:space="preserve">Kopsavilkums </w:t>
      </w:r>
    </w:p>
    <w:p w:rsidR="00C53627" w:rsidRDefault="00C53627" w:rsidP="00C53627">
      <w:pPr>
        <w:spacing w:after="200" w:line="276" w:lineRule="auto"/>
        <w:contextualSpacing/>
        <w:rPr>
          <w:rFonts w:ascii="Calibri" w:eastAsia="Calibri" w:hAnsi="Calibri" w:cs="Times New Roman"/>
          <w:sz w:val="22"/>
          <w:szCs w:val="22"/>
          <w:lang w:val="et-EE" w:eastAsia="en-US"/>
        </w:rPr>
      </w:pPr>
    </w:p>
    <w:p w:rsidR="00015C02" w:rsidRPr="00C53627" w:rsidRDefault="008D68D7" w:rsidP="00C53627">
      <w:pPr>
        <w:spacing w:after="200" w:line="276" w:lineRule="auto"/>
        <w:contextualSpacing/>
        <w:rPr>
          <w:rFonts w:ascii="Calibri" w:eastAsia="Calibri" w:hAnsi="Calibri" w:cs="Times New Roman"/>
          <w:b/>
          <w:sz w:val="22"/>
          <w:szCs w:val="22"/>
          <w:lang w:val="et-EE" w:eastAsia="en-US"/>
        </w:rPr>
      </w:pPr>
      <w:r>
        <w:rPr>
          <w:rFonts w:ascii="Calibri" w:eastAsia="Calibri" w:hAnsi="Calibri" w:cs="Times New Roman"/>
          <w:b/>
          <w:sz w:val="22"/>
          <w:szCs w:val="22"/>
          <w:lang w:val="et-EE" w:eastAsia="en-US"/>
        </w:rPr>
        <w:t>15.</w:t>
      </w:r>
      <w:r w:rsidR="00B8626B">
        <w:rPr>
          <w:rFonts w:ascii="Calibri" w:eastAsia="Calibri" w:hAnsi="Calibri" w:cs="Times New Roman"/>
          <w:b/>
          <w:sz w:val="22"/>
          <w:szCs w:val="22"/>
          <w:lang w:val="et-EE" w:eastAsia="en-US"/>
        </w:rPr>
        <w:t>30-16.0</w:t>
      </w:r>
      <w:r>
        <w:rPr>
          <w:rFonts w:ascii="Calibri" w:eastAsia="Calibri" w:hAnsi="Calibri" w:cs="Times New Roman"/>
          <w:b/>
          <w:sz w:val="22"/>
          <w:szCs w:val="22"/>
          <w:lang w:val="et-EE" w:eastAsia="en-US"/>
        </w:rPr>
        <w:t>0</w:t>
      </w:r>
      <w:r w:rsidR="00C53627" w:rsidRPr="00C53627">
        <w:rPr>
          <w:rFonts w:ascii="Calibri" w:eastAsia="Calibri" w:hAnsi="Calibri" w:cs="Times New Roman"/>
          <w:b/>
          <w:sz w:val="22"/>
          <w:szCs w:val="22"/>
          <w:lang w:val="et-EE" w:eastAsia="en-US"/>
        </w:rPr>
        <w:t xml:space="preserve"> </w:t>
      </w:r>
      <w:r w:rsidR="00CF63A4">
        <w:rPr>
          <w:rFonts w:ascii="Calibri" w:eastAsia="Calibri" w:hAnsi="Calibri" w:cs="Times New Roman"/>
          <w:b/>
          <w:sz w:val="22"/>
          <w:szCs w:val="22"/>
          <w:lang w:val="et-EE" w:eastAsia="en-US"/>
        </w:rPr>
        <w:t>Glāze vīna un tīklošanās</w:t>
      </w:r>
    </w:p>
    <w:sectPr w:rsidR="00015C02" w:rsidRPr="00C53627" w:rsidSect="000D638D">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93" w:rsidRDefault="002B0A93" w:rsidP="00C7778F">
      <w:pPr>
        <w:spacing w:after="0" w:line="240" w:lineRule="auto"/>
      </w:pPr>
      <w:r>
        <w:separator/>
      </w:r>
    </w:p>
  </w:endnote>
  <w:endnote w:type="continuationSeparator" w:id="0">
    <w:p w:rsidR="002B0A93" w:rsidRDefault="002B0A93" w:rsidP="00C7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93" w:rsidRDefault="002B0A93" w:rsidP="00C7778F">
      <w:pPr>
        <w:spacing w:after="0" w:line="240" w:lineRule="auto"/>
      </w:pPr>
      <w:r>
        <w:separator/>
      </w:r>
    </w:p>
  </w:footnote>
  <w:footnote w:type="continuationSeparator" w:id="0">
    <w:p w:rsidR="002B0A93" w:rsidRDefault="002B0A93" w:rsidP="00C77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8F" w:rsidRDefault="00C7778F" w:rsidP="00C7778F">
    <w:pPr>
      <w:pStyle w:val="Header"/>
      <w:jc w:val="center"/>
    </w:pPr>
    <w:r>
      <w:rPr>
        <w:b/>
        <w:noProof/>
        <w:sz w:val="28"/>
        <w:szCs w:val="28"/>
        <w:lang w:eastAsia="en-US"/>
      </w:rPr>
      <w:drawing>
        <wp:inline distT="0" distB="0" distL="0" distR="0" wp14:anchorId="051882A0" wp14:editId="1857D698">
          <wp:extent cx="1600200" cy="594787"/>
          <wp:effectExtent l="0" t="0" r="0" b="0"/>
          <wp:docPr id="1" name="Picture 1" descr="C:\Users\zibmaikal\AppData\Local\Microsoft\Windows\Temporary Internet Files\Content.Outlook\5PFRJNH2\Norden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bmaikal\AppData\Local\Microsoft\Windows\Temporary Internet Files\Content.Outlook\5PFRJNH2\Norden3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205" cy="5962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32A4"/>
    <w:multiLevelType w:val="hybridMultilevel"/>
    <w:tmpl w:val="08CE06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B0E146B"/>
    <w:multiLevelType w:val="hybridMultilevel"/>
    <w:tmpl w:val="F9FA99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52DF6C3A"/>
    <w:multiLevelType w:val="hybridMultilevel"/>
    <w:tmpl w:val="7FB6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5D5E26"/>
    <w:multiLevelType w:val="hybridMultilevel"/>
    <w:tmpl w:val="5860CB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FC90E66"/>
    <w:multiLevelType w:val="hybridMultilevel"/>
    <w:tmpl w:val="216C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35"/>
    <w:rsid w:val="00015C02"/>
    <w:rsid w:val="00035697"/>
    <w:rsid w:val="000522AD"/>
    <w:rsid w:val="00064742"/>
    <w:rsid w:val="000C584A"/>
    <w:rsid w:val="000D638D"/>
    <w:rsid w:val="000E3B57"/>
    <w:rsid w:val="000E411B"/>
    <w:rsid w:val="000E6FF8"/>
    <w:rsid w:val="001676B6"/>
    <w:rsid w:val="00180DD8"/>
    <w:rsid w:val="00181C47"/>
    <w:rsid w:val="00195CB1"/>
    <w:rsid w:val="001D59EE"/>
    <w:rsid w:val="002912E8"/>
    <w:rsid w:val="00296EC6"/>
    <w:rsid w:val="002B0A93"/>
    <w:rsid w:val="002B3DB9"/>
    <w:rsid w:val="002C3AE2"/>
    <w:rsid w:val="00386BDA"/>
    <w:rsid w:val="003A3F1D"/>
    <w:rsid w:val="003E58F9"/>
    <w:rsid w:val="003F7E67"/>
    <w:rsid w:val="004203CF"/>
    <w:rsid w:val="00420B1D"/>
    <w:rsid w:val="00426DC8"/>
    <w:rsid w:val="00481692"/>
    <w:rsid w:val="004F1311"/>
    <w:rsid w:val="0050000F"/>
    <w:rsid w:val="00526A9F"/>
    <w:rsid w:val="0056016A"/>
    <w:rsid w:val="00563B77"/>
    <w:rsid w:val="00592A2F"/>
    <w:rsid w:val="005B283B"/>
    <w:rsid w:val="0060002D"/>
    <w:rsid w:val="006218E3"/>
    <w:rsid w:val="00621B49"/>
    <w:rsid w:val="00623D6F"/>
    <w:rsid w:val="0064718C"/>
    <w:rsid w:val="00663924"/>
    <w:rsid w:val="006730F2"/>
    <w:rsid w:val="0068172D"/>
    <w:rsid w:val="006A1ADA"/>
    <w:rsid w:val="006C4A69"/>
    <w:rsid w:val="006C58EC"/>
    <w:rsid w:val="006D5B20"/>
    <w:rsid w:val="007366E4"/>
    <w:rsid w:val="0075636F"/>
    <w:rsid w:val="0076404B"/>
    <w:rsid w:val="00771BEA"/>
    <w:rsid w:val="007B1530"/>
    <w:rsid w:val="007C53AA"/>
    <w:rsid w:val="007D0E96"/>
    <w:rsid w:val="007E2C1E"/>
    <w:rsid w:val="008033F8"/>
    <w:rsid w:val="00821292"/>
    <w:rsid w:val="00845F66"/>
    <w:rsid w:val="008530CD"/>
    <w:rsid w:val="008905D1"/>
    <w:rsid w:val="008D1ED4"/>
    <w:rsid w:val="008D4098"/>
    <w:rsid w:val="008D58A6"/>
    <w:rsid w:val="008D68D7"/>
    <w:rsid w:val="008E3F7E"/>
    <w:rsid w:val="008F1182"/>
    <w:rsid w:val="00915633"/>
    <w:rsid w:val="009E1FDC"/>
    <w:rsid w:val="00A35381"/>
    <w:rsid w:val="00A74E7D"/>
    <w:rsid w:val="00AB2453"/>
    <w:rsid w:val="00AE4925"/>
    <w:rsid w:val="00B04262"/>
    <w:rsid w:val="00B04D64"/>
    <w:rsid w:val="00B15889"/>
    <w:rsid w:val="00B365B6"/>
    <w:rsid w:val="00B8626B"/>
    <w:rsid w:val="00BF3094"/>
    <w:rsid w:val="00C129E8"/>
    <w:rsid w:val="00C53627"/>
    <w:rsid w:val="00C541BC"/>
    <w:rsid w:val="00C54798"/>
    <w:rsid w:val="00C55D66"/>
    <w:rsid w:val="00C6018C"/>
    <w:rsid w:val="00C65372"/>
    <w:rsid w:val="00C66883"/>
    <w:rsid w:val="00C7778F"/>
    <w:rsid w:val="00C83A35"/>
    <w:rsid w:val="00CD374A"/>
    <w:rsid w:val="00CF63A4"/>
    <w:rsid w:val="00D06030"/>
    <w:rsid w:val="00D237F5"/>
    <w:rsid w:val="00D5309B"/>
    <w:rsid w:val="00D54DA5"/>
    <w:rsid w:val="00D625E6"/>
    <w:rsid w:val="00DD243A"/>
    <w:rsid w:val="00DD54FA"/>
    <w:rsid w:val="00E108AE"/>
    <w:rsid w:val="00E126FD"/>
    <w:rsid w:val="00E307CC"/>
    <w:rsid w:val="00E37EEB"/>
    <w:rsid w:val="00E6251F"/>
    <w:rsid w:val="00EC3471"/>
    <w:rsid w:val="00ED6D4A"/>
    <w:rsid w:val="00EF6B16"/>
    <w:rsid w:val="00F0294F"/>
    <w:rsid w:val="00F34D19"/>
    <w:rsid w:val="00F369DE"/>
    <w:rsid w:val="00FA18B5"/>
    <w:rsid w:val="00FB04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35"/>
    <w:pPr>
      <w:spacing w:line="300" w:lineRule="auto"/>
    </w:pPr>
    <w:rPr>
      <w:rFonts w:eastAsiaTheme="minorEastAsia"/>
      <w:sz w:val="17"/>
      <w:szCs w:val="17"/>
      <w:lang w:val="en-US" w:eastAsia="ja-JP"/>
    </w:rPr>
  </w:style>
  <w:style w:type="paragraph" w:styleId="Heading1">
    <w:name w:val="heading 1"/>
    <w:basedOn w:val="Normal"/>
    <w:link w:val="Heading1Char"/>
    <w:uiPriority w:val="9"/>
    <w:qFormat/>
    <w:rsid w:val="00CF6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A35"/>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C83A35"/>
    <w:rPr>
      <w:rFonts w:asciiTheme="majorHAnsi" w:eastAsiaTheme="majorEastAsia" w:hAnsiTheme="majorHAnsi" w:cstheme="majorBidi"/>
      <w:color w:val="5B9BD5" w:themeColor="accent1"/>
      <w:kern w:val="28"/>
      <w:sz w:val="72"/>
      <w:szCs w:val="72"/>
      <w:lang w:val="en-US" w:eastAsia="ja-JP"/>
    </w:rPr>
  </w:style>
  <w:style w:type="paragraph" w:styleId="BalloonText">
    <w:name w:val="Balloon Text"/>
    <w:basedOn w:val="Normal"/>
    <w:link w:val="BalloonTextChar"/>
    <w:uiPriority w:val="99"/>
    <w:semiHidden/>
    <w:unhideWhenUsed/>
    <w:rsid w:val="00C8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35"/>
    <w:rPr>
      <w:rFonts w:ascii="Segoe UI" w:eastAsiaTheme="minorEastAsia" w:hAnsi="Segoe UI" w:cs="Segoe UI"/>
      <w:sz w:val="18"/>
      <w:szCs w:val="18"/>
      <w:lang w:val="en-US" w:eastAsia="ja-JP"/>
    </w:rPr>
  </w:style>
  <w:style w:type="character" w:styleId="Hyperlink">
    <w:name w:val="Hyperlink"/>
    <w:basedOn w:val="DefaultParagraphFont"/>
    <w:uiPriority w:val="99"/>
    <w:unhideWhenUsed/>
    <w:rsid w:val="00F369DE"/>
    <w:rPr>
      <w:color w:val="0563C1" w:themeColor="hyperlink"/>
      <w:u w:val="single"/>
    </w:rPr>
  </w:style>
  <w:style w:type="paragraph" w:styleId="ListParagraph">
    <w:name w:val="List Paragraph"/>
    <w:basedOn w:val="Normal"/>
    <w:uiPriority w:val="34"/>
    <w:qFormat/>
    <w:rsid w:val="000E3B57"/>
    <w:pPr>
      <w:ind w:left="720"/>
      <w:contextualSpacing/>
    </w:pPr>
  </w:style>
  <w:style w:type="paragraph" w:styleId="HTMLPreformatted">
    <w:name w:val="HTML Preformatted"/>
    <w:basedOn w:val="Normal"/>
    <w:link w:val="HTMLPreformattedChar"/>
    <w:uiPriority w:val="99"/>
    <w:semiHidden/>
    <w:unhideWhenUsed/>
    <w:rsid w:val="0001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15C02"/>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C7778F"/>
  </w:style>
  <w:style w:type="paragraph" w:styleId="Header">
    <w:name w:val="header"/>
    <w:basedOn w:val="Normal"/>
    <w:link w:val="HeaderChar"/>
    <w:uiPriority w:val="99"/>
    <w:unhideWhenUsed/>
    <w:rsid w:val="00C7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8F"/>
    <w:rPr>
      <w:rFonts w:eastAsiaTheme="minorEastAsia"/>
      <w:sz w:val="17"/>
      <w:szCs w:val="17"/>
      <w:lang w:val="en-US" w:eastAsia="ja-JP"/>
    </w:rPr>
  </w:style>
  <w:style w:type="paragraph" w:styleId="Footer">
    <w:name w:val="footer"/>
    <w:basedOn w:val="Normal"/>
    <w:link w:val="FooterChar"/>
    <w:uiPriority w:val="99"/>
    <w:unhideWhenUsed/>
    <w:rsid w:val="00C7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8F"/>
    <w:rPr>
      <w:rFonts w:eastAsiaTheme="minorEastAsia"/>
      <w:sz w:val="17"/>
      <w:szCs w:val="17"/>
      <w:lang w:val="en-US" w:eastAsia="ja-JP"/>
    </w:rPr>
  </w:style>
  <w:style w:type="character" w:styleId="BookTitle">
    <w:name w:val="Book Title"/>
    <w:basedOn w:val="DefaultParagraphFont"/>
    <w:uiPriority w:val="33"/>
    <w:qFormat/>
    <w:rsid w:val="00ED6D4A"/>
    <w:rPr>
      <w:b/>
      <w:bCs/>
      <w:smallCaps/>
      <w:spacing w:val="5"/>
    </w:rPr>
  </w:style>
  <w:style w:type="character" w:customStyle="1" w:styleId="Heading1Char">
    <w:name w:val="Heading 1 Char"/>
    <w:basedOn w:val="DefaultParagraphFont"/>
    <w:link w:val="Heading1"/>
    <w:uiPriority w:val="9"/>
    <w:rsid w:val="00CF63A4"/>
    <w:rPr>
      <w:rFonts w:ascii="Times New Roman" w:eastAsia="Times New Roman" w:hAnsi="Times New Roman" w:cs="Times New Roman"/>
      <w:b/>
      <w:bCs/>
      <w:kern w:val="36"/>
      <w:sz w:val="48"/>
      <w:szCs w:val="48"/>
      <w:lang w:val="en-US"/>
    </w:rPr>
  </w:style>
  <w:style w:type="paragraph" w:styleId="NormalWeb">
    <w:name w:val="Normal (Web)"/>
    <w:basedOn w:val="Normal"/>
    <w:rsid w:val="00C5479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35"/>
    <w:pPr>
      <w:spacing w:line="300" w:lineRule="auto"/>
    </w:pPr>
    <w:rPr>
      <w:rFonts w:eastAsiaTheme="minorEastAsia"/>
      <w:sz w:val="17"/>
      <w:szCs w:val="17"/>
      <w:lang w:val="en-US" w:eastAsia="ja-JP"/>
    </w:rPr>
  </w:style>
  <w:style w:type="paragraph" w:styleId="Heading1">
    <w:name w:val="heading 1"/>
    <w:basedOn w:val="Normal"/>
    <w:link w:val="Heading1Char"/>
    <w:uiPriority w:val="9"/>
    <w:qFormat/>
    <w:rsid w:val="00CF6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A35"/>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C83A35"/>
    <w:rPr>
      <w:rFonts w:asciiTheme="majorHAnsi" w:eastAsiaTheme="majorEastAsia" w:hAnsiTheme="majorHAnsi" w:cstheme="majorBidi"/>
      <w:color w:val="5B9BD5" w:themeColor="accent1"/>
      <w:kern w:val="28"/>
      <w:sz w:val="72"/>
      <w:szCs w:val="72"/>
      <w:lang w:val="en-US" w:eastAsia="ja-JP"/>
    </w:rPr>
  </w:style>
  <w:style w:type="paragraph" w:styleId="BalloonText">
    <w:name w:val="Balloon Text"/>
    <w:basedOn w:val="Normal"/>
    <w:link w:val="BalloonTextChar"/>
    <w:uiPriority w:val="99"/>
    <w:semiHidden/>
    <w:unhideWhenUsed/>
    <w:rsid w:val="00C8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35"/>
    <w:rPr>
      <w:rFonts w:ascii="Segoe UI" w:eastAsiaTheme="minorEastAsia" w:hAnsi="Segoe UI" w:cs="Segoe UI"/>
      <w:sz w:val="18"/>
      <w:szCs w:val="18"/>
      <w:lang w:val="en-US" w:eastAsia="ja-JP"/>
    </w:rPr>
  </w:style>
  <w:style w:type="character" w:styleId="Hyperlink">
    <w:name w:val="Hyperlink"/>
    <w:basedOn w:val="DefaultParagraphFont"/>
    <w:uiPriority w:val="99"/>
    <w:unhideWhenUsed/>
    <w:rsid w:val="00F369DE"/>
    <w:rPr>
      <w:color w:val="0563C1" w:themeColor="hyperlink"/>
      <w:u w:val="single"/>
    </w:rPr>
  </w:style>
  <w:style w:type="paragraph" w:styleId="ListParagraph">
    <w:name w:val="List Paragraph"/>
    <w:basedOn w:val="Normal"/>
    <w:uiPriority w:val="34"/>
    <w:qFormat/>
    <w:rsid w:val="000E3B57"/>
    <w:pPr>
      <w:ind w:left="720"/>
      <w:contextualSpacing/>
    </w:pPr>
  </w:style>
  <w:style w:type="paragraph" w:styleId="HTMLPreformatted">
    <w:name w:val="HTML Preformatted"/>
    <w:basedOn w:val="Normal"/>
    <w:link w:val="HTMLPreformattedChar"/>
    <w:uiPriority w:val="99"/>
    <w:semiHidden/>
    <w:unhideWhenUsed/>
    <w:rsid w:val="0001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15C02"/>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C7778F"/>
  </w:style>
  <w:style w:type="paragraph" w:styleId="Header">
    <w:name w:val="header"/>
    <w:basedOn w:val="Normal"/>
    <w:link w:val="HeaderChar"/>
    <w:uiPriority w:val="99"/>
    <w:unhideWhenUsed/>
    <w:rsid w:val="00C7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8F"/>
    <w:rPr>
      <w:rFonts w:eastAsiaTheme="minorEastAsia"/>
      <w:sz w:val="17"/>
      <w:szCs w:val="17"/>
      <w:lang w:val="en-US" w:eastAsia="ja-JP"/>
    </w:rPr>
  </w:style>
  <w:style w:type="paragraph" w:styleId="Footer">
    <w:name w:val="footer"/>
    <w:basedOn w:val="Normal"/>
    <w:link w:val="FooterChar"/>
    <w:uiPriority w:val="99"/>
    <w:unhideWhenUsed/>
    <w:rsid w:val="00C7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8F"/>
    <w:rPr>
      <w:rFonts w:eastAsiaTheme="minorEastAsia"/>
      <w:sz w:val="17"/>
      <w:szCs w:val="17"/>
      <w:lang w:val="en-US" w:eastAsia="ja-JP"/>
    </w:rPr>
  </w:style>
  <w:style w:type="character" w:styleId="BookTitle">
    <w:name w:val="Book Title"/>
    <w:basedOn w:val="DefaultParagraphFont"/>
    <w:uiPriority w:val="33"/>
    <w:qFormat/>
    <w:rsid w:val="00ED6D4A"/>
    <w:rPr>
      <w:b/>
      <w:bCs/>
      <w:smallCaps/>
      <w:spacing w:val="5"/>
    </w:rPr>
  </w:style>
  <w:style w:type="character" w:customStyle="1" w:styleId="Heading1Char">
    <w:name w:val="Heading 1 Char"/>
    <w:basedOn w:val="DefaultParagraphFont"/>
    <w:link w:val="Heading1"/>
    <w:uiPriority w:val="9"/>
    <w:rsid w:val="00CF63A4"/>
    <w:rPr>
      <w:rFonts w:ascii="Times New Roman" w:eastAsia="Times New Roman" w:hAnsi="Times New Roman" w:cs="Times New Roman"/>
      <w:b/>
      <w:bCs/>
      <w:kern w:val="36"/>
      <w:sz w:val="48"/>
      <w:szCs w:val="48"/>
      <w:lang w:val="en-US"/>
    </w:rPr>
  </w:style>
  <w:style w:type="paragraph" w:styleId="NormalWeb">
    <w:name w:val="Normal (Web)"/>
    <w:basedOn w:val="Normal"/>
    <w:rsid w:val="00C5479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2708">
      <w:bodyDiv w:val="1"/>
      <w:marLeft w:val="0"/>
      <w:marRight w:val="0"/>
      <w:marTop w:val="0"/>
      <w:marBottom w:val="0"/>
      <w:divBdr>
        <w:top w:val="none" w:sz="0" w:space="0" w:color="auto"/>
        <w:left w:val="none" w:sz="0" w:space="0" w:color="auto"/>
        <w:bottom w:val="none" w:sz="0" w:space="0" w:color="auto"/>
        <w:right w:val="none" w:sz="0" w:space="0" w:color="auto"/>
      </w:divBdr>
      <w:divsChild>
        <w:div w:id="1847672113">
          <w:marLeft w:val="0"/>
          <w:marRight w:val="0"/>
          <w:marTop w:val="0"/>
          <w:marBottom w:val="0"/>
          <w:divBdr>
            <w:top w:val="none" w:sz="0" w:space="0" w:color="auto"/>
            <w:left w:val="none" w:sz="0" w:space="0" w:color="auto"/>
            <w:bottom w:val="none" w:sz="0" w:space="0" w:color="auto"/>
            <w:right w:val="none" w:sz="0" w:space="0" w:color="auto"/>
          </w:divBdr>
          <w:divsChild>
            <w:div w:id="1767849777">
              <w:marLeft w:val="0"/>
              <w:marRight w:val="0"/>
              <w:marTop w:val="0"/>
              <w:marBottom w:val="0"/>
              <w:divBdr>
                <w:top w:val="none" w:sz="0" w:space="0" w:color="auto"/>
                <w:left w:val="none" w:sz="0" w:space="0" w:color="auto"/>
                <w:bottom w:val="none" w:sz="0" w:space="0" w:color="auto"/>
                <w:right w:val="none" w:sz="0" w:space="0" w:color="auto"/>
              </w:divBdr>
            </w:div>
            <w:div w:id="1536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2315">
      <w:bodyDiv w:val="1"/>
      <w:marLeft w:val="0"/>
      <w:marRight w:val="0"/>
      <w:marTop w:val="0"/>
      <w:marBottom w:val="0"/>
      <w:divBdr>
        <w:top w:val="none" w:sz="0" w:space="0" w:color="auto"/>
        <w:left w:val="none" w:sz="0" w:space="0" w:color="auto"/>
        <w:bottom w:val="none" w:sz="0" w:space="0" w:color="auto"/>
        <w:right w:val="none" w:sz="0" w:space="0" w:color="auto"/>
      </w:divBdr>
    </w:div>
    <w:div w:id="776562001">
      <w:bodyDiv w:val="1"/>
      <w:marLeft w:val="0"/>
      <w:marRight w:val="0"/>
      <w:marTop w:val="0"/>
      <w:marBottom w:val="0"/>
      <w:divBdr>
        <w:top w:val="none" w:sz="0" w:space="0" w:color="auto"/>
        <w:left w:val="none" w:sz="0" w:space="0" w:color="auto"/>
        <w:bottom w:val="none" w:sz="0" w:space="0" w:color="auto"/>
        <w:right w:val="none" w:sz="0" w:space="0" w:color="auto"/>
      </w:divBdr>
    </w:div>
    <w:div w:id="1055734437">
      <w:bodyDiv w:val="1"/>
      <w:marLeft w:val="0"/>
      <w:marRight w:val="0"/>
      <w:marTop w:val="0"/>
      <w:marBottom w:val="0"/>
      <w:divBdr>
        <w:top w:val="none" w:sz="0" w:space="0" w:color="auto"/>
        <w:left w:val="none" w:sz="0" w:space="0" w:color="auto"/>
        <w:bottom w:val="none" w:sz="0" w:space="0" w:color="auto"/>
        <w:right w:val="none" w:sz="0" w:space="0" w:color="auto"/>
      </w:divBdr>
    </w:div>
    <w:div w:id="1559824111">
      <w:bodyDiv w:val="1"/>
      <w:marLeft w:val="0"/>
      <w:marRight w:val="0"/>
      <w:marTop w:val="0"/>
      <w:marBottom w:val="0"/>
      <w:divBdr>
        <w:top w:val="none" w:sz="0" w:space="0" w:color="auto"/>
        <w:left w:val="none" w:sz="0" w:space="0" w:color="auto"/>
        <w:bottom w:val="none" w:sz="0" w:space="0" w:color="auto"/>
        <w:right w:val="none" w:sz="0" w:space="0" w:color="auto"/>
      </w:divBdr>
    </w:div>
    <w:div w:id="16637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mango.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dicbuiltcities.org/thechallenge/abou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j.uz/kb8h" TargetMode="External"/><Relationship Id="rId4" Type="http://schemas.microsoft.com/office/2007/relationships/stylesWithEffects" Target="stylesWithEffects.xml"/><Relationship Id="rId9" Type="http://schemas.openxmlformats.org/officeDocument/2006/relationships/hyperlink" Target="http://www.birojnica.lv/kontakt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D6E1-E7A0-404E-A24B-B0DD9332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 Tilga</dc:creator>
  <cp:lastModifiedBy>Maija Kāle</cp:lastModifiedBy>
  <cp:revision>3</cp:revision>
  <dcterms:created xsi:type="dcterms:W3CDTF">2016-09-15T09:32:00Z</dcterms:created>
  <dcterms:modified xsi:type="dcterms:W3CDTF">2016-09-15T09:39:00Z</dcterms:modified>
</cp:coreProperties>
</file>